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2" w:rsidRDefault="00D66501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</w:t>
      </w:r>
      <w:r w:rsidR="00B908B5">
        <w:rPr>
          <w:rFonts w:ascii="Arial" w:eastAsia="Calibri" w:hAnsi="Arial" w:cs="Arial"/>
          <w:b/>
          <w:sz w:val="32"/>
          <w:szCs w:val="32"/>
        </w:rPr>
        <w:t>.</w:t>
      </w:r>
      <w:r w:rsidR="00FF0AA4">
        <w:rPr>
          <w:rFonts w:ascii="Arial" w:eastAsia="Calibri" w:hAnsi="Arial" w:cs="Arial"/>
          <w:b/>
          <w:sz w:val="32"/>
          <w:szCs w:val="32"/>
        </w:rPr>
        <w:t xml:space="preserve">10.2020 ГОД № </w:t>
      </w:r>
      <w:r w:rsidR="00B160F4">
        <w:rPr>
          <w:rFonts w:ascii="Arial" w:eastAsia="Calibri" w:hAnsi="Arial" w:cs="Arial"/>
          <w:b/>
          <w:sz w:val="32"/>
          <w:szCs w:val="32"/>
        </w:rPr>
        <w:t>51</w:t>
      </w: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E31032" w:rsidRDefault="00FF0AA4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FB6926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31032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«ПОЖАРНАЯ БЕЗОП</w:t>
      </w:r>
      <w:r w:rsidR="00B908B5">
        <w:rPr>
          <w:rFonts w:ascii="Arial" w:eastAsia="Calibri" w:hAnsi="Arial" w:cs="Arial"/>
          <w:b/>
          <w:sz w:val="32"/>
          <w:szCs w:val="32"/>
        </w:rPr>
        <w:t xml:space="preserve">АСНОСТЬ </w:t>
      </w:r>
      <w:r w:rsidR="00FF0AA4">
        <w:rPr>
          <w:rFonts w:ascii="Arial" w:eastAsia="Calibri" w:hAnsi="Arial" w:cs="Arial"/>
          <w:b/>
          <w:sz w:val="32"/>
          <w:szCs w:val="32"/>
        </w:rPr>
        <w:t xml:space="preserve">И ЗАЩИТА НАСЕЛЕНИЯ И </w:t>
      </w:r>
      <w:r w:rsidR="00B908B5">
        <w:rPr>
          <w:rFonts w:ascii="Arial" w:eastAsia="Calibri" w:hAnsi="Arial" w:cs="Arial"/>
          <w:b/>
          <w:sz w:val="32"/>
          <w:szCs w:val="32"/>
        </w:rPr>
        <w:t xml:space="preserve"> ТЕРРИТОРИИ </w:t>
      </w:r>
      <w:r w:rsidR="00FF0AA4">
        <w:rPr>
          <w:rFonts w:ascii="Arial" w:eastAsia="Calibri" w:hAnsi="Arial" w:cs="Arial"/>
          <w:b/>
          <w:sz w:val="32"/>
          <w:szCs w:val="32"/>
        </w:rPr>
        <w:t>КОНОВАЛОВСКОГО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</w:t>
      </w:r>
      <w:r w:rsidR="00FF0AA4">
        <w:rPr>
          <w:rFonts w:ascii="Arial" w:eastAsia="Calibri" w:hAnsi="Arial" w:cs="Arial"/>
          <w:b/>
          <w:sz w:val="32"/>
          <w:szCs w:val="32"/>
        </w:rPr>
        <w:t>ОТ ЧРЕЗВЫЧАЙНЫХ СИТУАЦИЙ</w:t>
      </w:r>
    </w:p>
    <w:p w:rsidR="00E31032" w:rsidRDefault="00B908B5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 202</w:t>
      </w:r>
      <w:r w:rsidR="009C3ECA">
        <w:rPr>
          <w:rFonts w:ascii="Arial" w:eastAsia="Calibri" w:hAnsi="Arial" w:cs="Arial"/>
          <w:b/>
          <w:sz w:val="32"/>
          <w:szCs w:val="32"/>
        </w:rPr>
        <w:t>1-2025</w:t>
      </w:r>
      <w:r w:rsidR="00FB6926"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:rsidR="00E31032" w:rsidRPr="00A016F9" w:rsidRDefault="00E31032">
      <w:pPr>
        <w:spacing w:after="0" w:line="100" w:lineRule="atLeast"/>
        <w:rPr>
          <w:rFonts w:ascii="Arial" w:eastAsia="Calibri" w:hAnsi="Arial" w:cs="Arial"/>
          <w:b/>
          <w:sz w:val="32"/>
          <w:szCs w:val="32"/>
        </w:rPr>
      </w:pPr>
    </w:p>
    <w:p w:rsidR="00E31032" w:rsidRDefault="00FB6926">
      <w:pPr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21.12.1994 года № 69-ФЗ «О пожарной безопасности», от 22</w:t>
      </w:r>
      <w:r w:rsidR="009C3ECA">
        <w:rPr>
          <w:rFonts w:ascii="Arial" w:eastAsia="Calibri" w:hAnsi="Arial" w:cs="Arial"/>
          <w:sz w:val="24"/>
          <w:szCs w:val="24"/>
        </w:rPr>
        <w:t>.07.</w:t>
      </w:r>
      <w:r>
        <w:rPr>
          <w:rFonts w:ascii="Arial" w:eastAsia="Calibri" w:hAnsi="Arial" w:cs="Arial"/>
          <w:sz w:val="24"/>
          <w:szCs w:val="24"/>
        </w:rPr>
        <w:t xml:space="preserve"> 2008 </w:t>
      </w:r>
      <w:r w:rsidR="009C3ECA">
        <w:rPr>
          <w:rFonts w:ascii="Arial" w:eastAsia="Calibri" w:hAnsi="Arial" w:cs="Arial"/>
          <w:sz w:val="24"/>
          <w:szCs w:val="24"/>
        </w:rPr>
        <w:t>года</w:t>
      </w:r>
      <w:r>
        <w:rPr>
          <w:rFonts w:ascii="Arial" w:eastAsia="Calibri" w:hAnsi="Arial" w:cs="Arial"/>
          <w:sz w:val="24"/>
          <w:szCs w:val="24"/>
        </w:rPr>
        <w:t xml:space="preserve"> №123-ФЗ «Технический регламент о требованиях пожарной безопасности»</w:t>
      </w:r>
      <w:r w:rsidR="009C3ECA">
        <w:rPr>
          <w:rFonts w:ascii="Arial" w:eastAsia="Calibri" w:hAnsi="Arial" w:cs="Arial"/>
          <w:sz w:val="24"/>
          <w:szCs w:val="24"/>
        </w:rPr>
        <w:t xml:space="preserve">, </w:t>
      </w:r>
      <w:r w:rsidR="00B908B5">
        <w:rPr>
          <w:rFonts w:ascii="Arial" w:eastAsia="Calibri" w:hAnsi="Arial" w:cs="Arial"/>
          <w:sz w:val="24"/>
          <w:szCs w:val="24"/>
        </w:rPr>
        <w:t xml:space="preserve">Уставом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>муниципального образ</w:t>
      </w:r>
      <w:r w:rsidR="00B908B5">
        <w:rPr>
          <w:rFonts w:ascii="Arial" w:eastAsia="Calibri" w:hAnsi="Arial" w:cs="Arial"/>
          <w:sz w:val="24"/>
          <w:szCs w:val="24"/>
        </w:rPr>
        <w:t xml:space="preserve">ования, администрация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:rsidR="00E31032" w:rsidRPr="00A016F9" w:rsidRDefault="00E31032">
      <w:pPr>
        <w:spacing w:after="0" w:line="100" w:lineRule="atLeast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31032" w:rsidRPr="00A016F9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31032" w:rsidRDefault="00FB6926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Утвердить муниципальную программу «Пожарная безопа</w:t>
      </w:r>
      <w:r w:rsidR="00A016F9">
        <w:rPr>
          <w:rFonts w:ascii="Arial" w:eastAsia="Calibri" w:hAnsi="Arial" w:cs="Arial"/>
          <w:sz w:val="24"/>
          <w:szCs w:val="24"/>
        </w:rPr>
        <w:t>сность</w:t>
      </w:r>
      <w:r w:rsidR="00B908B5">
        <w:rPr>
          <w:rFonts w:ascii="Arial" w:eastAsia="Calibri" w:hAnsi="Arial" w:cs="Arial"/>
          <w:sz w:val="24"/>
          <w:szCs w:val="24"/>
        </w:rPr>
        <w:t xml:space="preserve"> </w:t>
      </w:r>
      <w:r w:rsidR="009C3ECA">
        <w:rPr>
          <w:rFonts w:ascii="Arial" w:eastAsia="Calibri" w:hAnsi="Arial" w:cs="Arial"/>
          <w:sz w:val="24"/>
          <w:szCs w:val="24"/>
        </w:rPr>
        <w:t>и защита населения и территории Коноваловского</w:t>
      </w:r>
      <w:r>
        <w:rPr>
          <w:rFonts w:ascii="Arial" w:eastAsia="Calibri" w:hAnsi="Arial" w:cs="Arial"/>
          <w:sz w:val="24"/>
          <w:szCs w:val="24"/>
        </w:rPr>
        <w:t xml:space="preserve"> муниципал</w:t>
      </w:r>
      <w:r w:rsidR="00B908B5">
        <w:rPr>
          <w:rFonts w:ascii="Arial" w:eastAsia="Calibri" w:hAnsi="Arial" w:cs="Arial"/>
          <w:sz w:val="24"/>
          <w:szCs w:val="24"/>
        </w:rPr>
        <w:t xml:space="preserve">ьного образования </w:t>
      </w:r>
      <w:r w:rsidR="009C3ECA">
        <w:rPr>
          <w:rFonts w:ascii="Arial" w:eastAsia="Calibri" w:hAnsi="Arial" w:cs="Arial"/>
          <w:sz w:val="24"/>
          <w:szCs w:val="24"/>
        </w:rPr>
        <w:t xml:space="preserve">от чрезвычайных ситуаций </w:t>
      </w:r>
      <w:r w:rsidR="00B908B5">
        <w:rPr>
          <w:rFonts w:ascii="Arial" w:eastAsia="Calibri" w:hAnsi="Arial" w:cs="Arial"/>
          <w:sz w:val="24"/>
          <w:szCs w:val="24"/>
        </w:rPr>
        <w:t xml:space="preserve">на </w:t>
      </w:r>
      <w:r w:rsidR="009C3ECA">
        <w:rPr>
          <w:rFonts w:ascii="Arial" w:eastAsia="Calibri" w:hAnsi="Arial" w:cs="Arial"/>
          <w:sz w:val="24"/>
          <w:szCs w:val="24"/>
        </w:rPr>
        <w:t xml:space="preserve"> 2021</w:t>
      </w:r>
      <w:r w:rsidR="00B908B5">
        <w:rPr>
          <w:rFonts w:ascii="Arial" w:eastAsia="Calibri" w:hAnsi="Arial" w:cs="Arial"/>
          <w:sz w:val="24"/>
          <w:szCs w:val="24"/>
        </w:rPr>
        <w:t xml:space="preserve"> - 202</w:t>
      </w:r>
      <w:r w:rsidR="009C3ECA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годы».</w:t>
      </w:r>
    </w:p>
    <w:p w:rsidR="009C3ECA" w:rsidRDefault="00FB6926" w:rsidP="009C3ECA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Главному спец</w:t>
      </w:r>
      <w:r w:rsidR="00B908B5">
        <w:rPr>
          <w:rFonts w:ascii="Arial" w:eastAsia="Calibri" w:hAnsi="Arial" w:cs="Arial"/>
          <w:sz w:val="24"/>
          <w:szCs w:val="24"/>
        </w:rPr>
        <w:t xml:space="preserve">иалисту администрации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>муниципального</w:t>
      </w:r>
      <w:r w:rsidR="00A016F9">
        <w:rPr>
          <w:rFonts w:ascii="Arial" w:eastAsia="Calibri" w:hAnsi="Arial" w:cs="Arial"/>
          <w:sz w:val="24"/>
          <w:szCs w:val="24"/>
        </w:rPr>
        <w:t xml:space="preserve"> образования при формировании </w:t>
      </w:r>
      <w:r>
        <w:rPr>
          <w:rFonts w:ascii="Arial" w:eastAsia="Calibri" w:hAnsi="Arial" w:cs="Arial"/>
          <w:sz w:val="24"/>
          <w:szCs w:val="24"/>
        </w:rPr>
        <w:t>бюджета муниц</w:t>
      </w:r>
      <w:r w:rsidR="00B908B5">
        <w:rPr>
          <w:rFonts w:ascii="Arial" w:eastAsia="Calibri" w:hAnsi="Arial" w:cs="Arial"/>
          <w:sz w:val="24"/>
          <w:szCs w:val="24"/>
        </w:rPr>
        <w:t>ипального образования на 202</w:t>
      </w:r>
      <w:r w:rsidR="009C3ECA">
        <w:rPr>
          <w:rFonts w:ascii="Arial" w:eastAsia="Calibri" w:hAnsi="Arial" w:cs="Arial"/>
          <w:sz w:val="24"/>
          <w:szCs w:val="24"/>
        </w:rPr>
        <w:t>1</w:t>
      </w:r>
      <w:r w:rsidR="00B908B5">
        <w:rPr>
          <w:rFonts w:ascii="Arial" w:eastAsia="Calibri" w:hAnsi="Arial" w:cs="Arial"/>
          <w:sz w:val="24"/>
          <w:szCs w:val="24"/>
        </w:rPr>
        <w:t xml:space="preserve"> – 202</w:t>
      </w:r>
      <w:r w:rsidR="009C3ECA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годы предусм</w:t>
      </w:r>
      <w:r w:rsidR="00051B30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>тр</w:t>
      </w:r>
      <w:r w:rsidR="00413819">
        <w:rPr>
          <w:rFonts w:ascii="Arial" w:eastAsia="Calibri" w:hAnsi="Arial" w:cs="Arial"/>
          <w:sz w:val="24"/>
          <w:szCs w:val="24"/>
        </w:rPr>
        <w:t>еть</w:t>
      </w:r>
      <w:r>
        <w:rPr>
          <w:rFonts w:ascii="Arial" w:eastAsia="Calibri" w:hAnsi="Arial" w:cs="Arial"/>
          <w:sz w:val="24"/>
          <w:szCs w:val="24"/>
        </w:rPr>
        <w:t xml:space="preserve"> средства на реализацию муниципальной программы </w:t>
      </w:r>
      <w:r w:rsidR="009C3ECA">
        <w:rPr>
          <w:rFonts w:ascii="Arial" w:eastAsia="Calibri" w:hAnsi="Arial" w:cs="Arial"/>
          <w:sz w:val="24"/>
          <w:szCs w:val="24"/>
        </w:rPr>
        <w:t>«Пожарная безопасность и защита населения и территории Коноваловского муниципального образования от чрезвычайных ситуаций на  2021 - 2025 годы».</w:t>
      </w:r>
    </w:p>
    <w:p w:rsidR="00E31032" w:rsidRDefault="00FB6926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Опубликовать настоящее постановление в </w:t>
      </w:r>
      <w:r w:rsidR="004D0892">
        <w:rPr>
          <w:rFonts w:ascii="Arial" w:eastAsia="Times New Roman" w:hAnsi="Arial" w:cs="Arial"/>
          <w:sz w:val="24"/>
          <w:szCs w:val="24"/>
        </w:rPr>
        <w:t>СМИ</w:t>
      </w:r>
      <w:r w:rsidR="00B908B5">
        <w:rPr>
          <w:rFonts w:ascii="Arial" w:eastAsia="Times New Roman" w:hAnsi="Arial" w:cs="Arial"/>
          <w:sz w:val="24"/>
          <w:szCs w:val="24"/>
        </w:rPr>
        <w:t xml:space="preserve"> «</w:t>
      </w:r>
      <w:r w:rsidR="00413819">
        <w:rPr>
          <w:rFonts w:ascii="Arial" w:eastAsia="Times New Roman" w:hAnsi="Arial" w:cs="Arial"/>
          <w:sz w:val="24"/>
          <w:szCs w:val="24"/>
        </w:rPr>
        <w:t>Коноваловский вестник</w:t>
      </w:r>
      <w:r w:rsidR="00A016F9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и разместить на официально</w:t>
      </w:r>
      <w:r w:rsidR="00B908B5">
        <w:rPr>
          <w:rFonts w:ascii="Arial" w:eastAsia="Times New Roman" w:hAnsi="Arial" w:cs="Arial"/>
          <w:sz w:val="24"/>
          <w:szCs w:val="24"/>
        </w:rPr>
        <w:t xml:space="preserve">м </w:t>
      </w:r>
      <w:r w:rsidR="00A016F9">
        <w:rPr>
          <w:rFonts w:ascii="Arial" w:eastAsia="Times New Roman" w:hAnsi="Arial" w:cs="Arial"/>
          <w:sz w:val="24"/>
          <w:szCs w:val="24"/>
        </w:rPr>
        <w:t xml:space="preserve">сайте </w:t>
      </w:r>
      <w:proofErr w:type="spellStart"/>
      <w:r w:rsidR="004D0892">
        <w:rPr>
          <w:rFonts w:ascii="Arial" w:eastAsia="Times New Roman" w:hAnsi="Arial" w:cs="Arial"/>
          <w:sz w:val="24"/>
          <w:szCs w:val="24"/>
        </w:rPr>
        <w:t>коновалово</w:t>
      </w:r>
      <w:proofErr w:type="gramStart"/>
      <w:r w:rsidR="004D0892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4D0892">
        <w:rPr>
          <w:rFonts w:ascii="Arial" w:eastAsia="Times New Roman" w:hAnsi="Arial" w:cs="Arial"/>
          <w:sz w:val="24"/>
          <w:szCs w:val="24"/>
        </w:rPr>
        <w:t>ф</w:t>
      </w:r>
      <w:bookmarkStart w:id="0" w:name="_GoBack"/>
      <w:bookmarkEnd w:id="0"/>
      <w:proofErr w:type="spellEnd"/>
    </w:p>
    <w:p w:rsidR="00051B30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Постановление администрации Коноваловского муниципального образования </w:t>
      </w:r>
    </w:p>
    <w:p w:rsidR="00E31032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FB6926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FB692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FB6926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1032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B6926">
        <w:rPr>
          <w:rFonts w:ascii="Arial" w:eastAsia="Times New Roman" w:hAnsi="Arial" w:cs="Arial"/>
          <w:sz w:val="24"/>
          <w:szCs w:val="24"/>
        </w:rPr>
        <w:t>.Постановление вступает в силу со дня официального опубликования.</w:t>
      </w:r>
    </w:p>
    <w:p w:rsidR="00E31032" w:rsidRDefault="00E31032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1032" w:rsidRDefault="00E31032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016F9" w:rsidRDefault="00B908B5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413819">
        <w:rPr>
          <w:rFonts w:ascii="Arial" w:eastAsia="Calibri" w:hAnsi="Arial" w:cs="Arial"/>
          <w:sz w:val="24"/>
          <w:szCs w:val="24"/>
        </w:rPr>
        <w:t xml:space="preserve">Коноваловского </w:t>
      </w:r>
      <w:r w:rsidR="00A016F9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E31032" w:rsidRPr="00A016F9" w:rsidRDefault="00413819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И.В.Бережных</w:t>
      </w:r>
      <w:proofErr w:type="spellEnd"/>
    </w:p>
    <w:p w:rsidR="00A016F9" w:rsidRPr="00A016F9" w:rsidRDefault="00A016F9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</w:p>
    <w:p w:rsidR="00E31032" w:rsidRPr="00A016F9" w:rsidRDefault="00E31032">
      <w:pPr>
        <w:spacing w:after="0" w:line="100" w:lineRule="atLeast"/>
        <w:jc w:val="right"/>
        <w:rPr>
          <w:rFonts w:ascii="Arial" w:eastAsia="Calibri" w:hAnsi="Arial" w:cs="Arial"/>
          <w:b/>
        </w:rPr>
      </w:pPr>
    </w:p>
    <w:p w:rsidR="00E31032" w:rsidRPr="00A016F9" w:rsidRDefault="00E31032">
      <w:pPr>
        <w:spacing w:after="0" w:line="100" w:lineRule="atLeast"/>
        <w:jc w:val="right"/>
        <w:rPr>
          <w:rFonts w:ascii="Arial" w:eastAsia="Calibri" w:hAnsi="Arial" w:cs="Arial"/>
          <w:b/>
        </w:rPr>
        <w:sectPr w:rsidR="00E31032" w:rsidRPr="00A016F9" w:rsidSect="00A016F9">
          <w:head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:rsidR="00E31032" w:rsidRDefault="00A016F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lastRenderedPageBreak/>
        <w:t>Приложение</w:t>
      </w:r>
    </w:p>
    <w:p w:rsidR="00E31032" w:rsidRDefault="00A016F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к постановлению администрации</w:t>
      </w:r>
    </w:p>
    <w:p w:rsidR="00E31032" w:rsidRDefault="0041381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Коноваловского </w:t>
      </w:r>
      <w:r w:rsidR="00FB6926">
        <w:rPr>
          <w:rFonts w:ascii="Courier New" w:eastAsia="Calibri" w:hAnsi="Courier New" w:cs="Courier New"/>
          <w:b/>
        </w:rPr>
        <w:t>муниципального образования</w:t>
      </w:r>
    </w:p>
    <w:p w:rsidR="00E31032" w:rsidRDefault="00D66501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от 16</w:t>
      </w:r>
      <w:r w:rsidR="00B908B5">
        <w:rPr>
          <w:rFonts w:ascii="Courier New" w:eastAsia="Calibri" w:hAnsi="Courier New" w:cs="Courier New"/>
          <w:b/>
        </w:rPr>
        <w:t>.</w:t>
      </w:r>
      <w:r w:rsidR="00413819">
        <w:rPr>
          <w:rFonts w:ascii="Courier New" w:eastAsia="Calibri" w:hAnsi="Courier New" w:cs="Courier New"/>
          <w:b/>
        </w:rPr>
        <w:t>10</w:t>
      </w:r>
      <w:r w:rsidR="00B908B5">
        <w:rPr>
          <w:rFonts w:ascii="Courier New" w:eastAsia="Calibri" w:hAnsi="Courier New" w:cs="Courier New"/>
          <w:b/>
        </w:rPr>
        <w:t xml:space="preserve">.2020 № </w:t>
      </w:r>
      <w:r w:rsidR="00B160F4">
        <w:rPr>
          <w:rFonts w:ascii="Courier New" w:eastAsia="Calibri" w:hAnsi="Courier New" w:cs="Courier New"/>
          <w:b/>
        </w:rPr>
        <w:t>51</w:t>
      </w:r>
    </w:p>
    <w:p w:rsidR="00E31032" w:rsidRDefault="00E31032">
      <w:pPr>
        <w:spacing w:after="0" w:line="1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Паспорт </w:t>
      </w:r>
    </w:p>
    <w:p w:rsidR="00413819" w:rsidRPr="00413819" w:rsidRDefault="00FB6926" w:rsidP="00413819">
      <w:pPr>
        <w:tabs>
          <w:tab w:val="left" w:pos="300"/>
        </w:tabs>
        <w:spacing w:after="0" w:line="10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муниципальной программы «</w:t>
      </w:r>
      <w:r w:rsidR="00413819" w:rsidRPr="00413819">
        <w:rPr>
          <w:rFonts w:ascii="Arial" w:eastAsia="Calibri" w:hAnsi="Arial" w:cs="Arial"/>
          <w:b/>
          <w:sz w:val="24"/>
          <w:szCs w:val="24"/>
        </w:rPr>
        <w:t>Пожарная безопасность и защита населения и территории Коноваловского муниципального образования от чрезвычайных ситуаций на  2021 - 2025 годы».</w:t>
      </w:r>
    </w:p>
    <w:p w:rsidR="00E31032" w:rsidRDefault="00E31032" w:rsidP="00413819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31032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05"/>
        <w:gridCol w:w="6050"/>
      </w:tblGrid>
      <w:tr w:rsidR="00E31032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FB6926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FB6926" w:rsidP="00413819">
            <w:pPr>
              <w:spacing w:after="0" w:line="100" w:lineRule="atLeast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«Пожарная безоп</w:t>
            </w:r>
            <w:r w:rsidR="00B908B5">
              <w:rPr>
                <w:rFonts w:ascii="Courier New" w:eastAsia="Calibri" w:hAnsi="Courier New" w:cs="Courier New"/>
              </w:rPr>
              <w:t xml:space="preserve">асность </w:t>
            </w:r>
            <w:r w:rsidR="00413819">
              <w:rPr>
                <w:rFonts w:ascii="Courier New" w:eastAsia="Calibri" w:hAnsi="Courier New" w:cs="Courier New"/>
              </w:rPr>
              <w:t>и защита населения и</w:t>
            </w:r>
            <w:r w:rsidR="00B908B5">
              <w:rPr>
                <w:rFonts w:ascii="Courier New" w:eastAsia="Calibri" w:hAnsi="Courier New" w:cs="Courier New"/>
              </w:rPr>
              <w:t xml:space="preserve"> территории </w:t>
            </w:r>
            <w:r w:rsidR="00413819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муниципал</w:t>
            </w:r>
            <w:r w:rsidR="00B908B5">
              <w:rPr>
                <w:rFonts w:ascii="Courier New" w:eastAsia="Calibri" w:hAnsi="Courier New" w:cs="Courier New"/>
              </w:rPr>
              <w:t xml:space="preserve">ьного образования </w:t>
            </w:r>
            <w:r w:rsidR="00413819">
              <w:rPr>
                <w:rFonts w:ascii="Courier New" w:eastAsia="Calibri" w:hAnsi="Courier New" w:cs="Courier New"/>
              </w:rPr>
              <w:t xml:space="preserve">от чрезвычайных ситуаций </w:t>
            </w:r>
            <w:r w:rsidR="00B908B5">
              <w:rPr>
                <w:rFonts w:ascii="Courier New" w:eastAsia="Calibri" w:hAnsi="Courier New" w:cs="Courier New"/>
              </w:rPr>
              <w:t>на 202</w:t>
            </w:r>
            <w:r w:rsidR="00413819">
              <w:rPr>
                <w:rFonts w:ascii="Courier New" w:eastAsia="Calibri" w:hAnsi="Courier New" w:cs="Courier New"/>
              </w:rPr>
              <w:t>1</w:t>
            </w:r>
            <w:r w:rsidR="00B908B5">
              <w:rPr>
                <w:rFonts w:ascii="Courier New" w:eastAsia="Calibri" w:hAnsi="Courier New" w:cs="Courier New"/>
              </w:rPr>
              <w:t>-202</w:t>
            </w:r>
            <w:r w:rsidR="00413819">
              <w:rPr>
                <w:rFonts w:ascii="Courier New" w:eastAsia="Calibri" w:hAnsi="Courier New" w:cs="Courier New"/>
              </w:rPr>
              <w:t>5</w:t>
            </w:r>
            <w:r>
              <w:rPr>
                <w:rFonts w:ascii="Courier New" w:eastAsia="Calibri" w:hAnsi="Courier New" w:cs="Courier New"/>
              </w:rPr>
              <w:t xml:space="preserve"> годы»</w:t>
            </w:r>
          </w:p>
        </w:tc>
      </w:tr>
      <w:tr w:rsidR="00E31032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FB6926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Основание</w:t>
            </w:r>
            <w:r w:rsidR="007F08A2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разработки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FB6926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 w:rsidR="00413819">
              <w:rPr>
                <w:rFonts w:ascii="Courier New" w:eastAsia="Times New Roman" w:hAnsi="Courier New" w:cs="Courier New"/>
              </w:rPr>
              <w:t>, Федеральный закон от 06.10.2003 года №131-ФЗ «Об общих принципах организации</w:t>
            </w:r>
            <w:r w:rsidR="007F08A2" w:rsidRPr="007F08A2">
              <w:rPr>
                <w:rFonts w:ascii="Courier New" w:eastAsia="Times New Roman" w:hAnsi="Courier New" w:cs="Courier New"/>
              </w:rPr>
              <w:t xml:space="preserve"> </w:t>
            </w:r>
            <w:r w:rsidR="007F08A2">
              <w:rPr>
                <w:rFonts w:ascii="Courier New" w:eastAsia="Times New Roman" w:hAnsi="Courier New" w:cs="Courier New"/>
              </w:rPr>
              <w:t>местного самоуправления в РФ»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31032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4660F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заказчик </w:t>
            </w:r>
            <w:r w:rsidR="00FB6926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B908B5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7F08A2">
              <w:rPr>
                <w:rFonts w:ascii="Courier New" w:eastAsia="Times New Roman" w:hAnsi="Courier New" w:cs="Courier New"/>
              </w:rPr>
              <w:t xml:space="preserve">Коноваловского </w:t>
            </w:r>
            <w:r w:rsidR="00FB6926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Коноваловского муниципального образования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D53B26">
            <w:pPr>
              <w:spacing w:after="0"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Times New Roman" w:hAnsi="Courier New" w:cs="Courier New"/>
              </w:rPr>
              <w:t>- повышения уровня пожарной безопасности населенных пунктов и объектов, находящихся на территории Коноваловского муниципального образования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Организация и осуществление профилактики пожаров на территории Коноваловского муниципального образования</w:t>
            </w:r>
          </w:p>
          <w:p w:rsidR="007015BB" w:rsidRDefault="007015BB" w:rsidP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01.01.2021 г. по 31.12.2025 г.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Администрация Коноваловского муниципального образования 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Финансирование мероприятий осуществляется за счет средств бюджета Коноваловского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7015BB" w:rsidRPr="003844BD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</w:rPr>
              <w:t xml:space="preserve">- 2021 г. – </w:t>
            </w:r>
            <w:r w:rsidR="008F31F6">
              <w:rPr>
                <w:rFonts w:ascii="Courier New" w:eastAsia="Times New Roman" w:hAnsi="Courier New" w:cs="Courier New"/>
              </w:rPr>
              <w:t>174,9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тыс. 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>руб.;</w:t>
            </w:r>
          </w:p>
          <w:p w:rsidR="007015BB" w:rsidRPr="003844BD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- 2022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г. – 5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6,0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тыс. 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>руб.;</w:t>
            </w:r>
          </w:p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- 2023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г. –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4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>5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6,0 тыс.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 w:themeColor="text1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color w:val="000000" w:themeColor="text1"/>
              </w:rPr>
              <w:t>;</w:t>
            </w:r>
          </w:p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- 2024 г. -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159,0 тыс. руб.,</w:t>
            </w:r>
          </w:p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- 2025 г.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–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71,9 тыс. руб.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Планируемые результаты реализации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ind w:left="180" w:right="18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-укрепление пожарной безопасности на территории Коноваловского муниципального образования, снижение количества пожаров, гибели и </w:t>
            </w:r>
            <w:proofErr w:type="spellStart"/>
            <w:r>
              <w:rPr>
                <w:rFonts w:ascii="Courier New" w:eastAsia="Calibri" w:hAnsi="Courier New" w:cs="Courier New"/>
              </w:rPr>
              <w:t>травмирования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людей при пожарах, достигаемое за счет качественного </w:t>
            </w:r>
            <w:r>
              <w:rPr>
                <w:rFonts w:ascii="Courier New" w:eastAsia="Calibri" w:hAnsi="Courier New" w:cs="Courier New"/>
              </w:rPr>
              <w:lastRenderedPageBreak/>
              <w:t>обеспечения органов местного самоуправления первичными мерами пожарной безопасности;</w:t>
            </w:r>
          </w:p>
          <w:p w:rsidR="007015BB" w:rsidRDefault="007015BB" w:rsidP="005E369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-уменьшение  материального ущерба от пожаров;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Система </w:t>
            </w:r>
            <w:proofErr w:type="spellStart"/>
            <w:r w:rsidR="007015BB">
              <w:rPr>
                <w:rFonts w:ascii="Courier New" w:eastAsia="Times New Roman" w:hAnsi="Courier New" w:cs="Courier New"/>
              </w:rPr>
              <w:t>рганизаци</w:t>
            </w:r>
            <w:r>
              <w:rPr>
                <w:rFonts w:ascii="Courier New" w:eastAsia="Times New Roman" w:hAnsi="Courier New" w:cs="Courier New"/>
              </w:rPr>
              <w:t>и</w:t>
            </w:r>
            <w:proofErr w:type="spellEnd"/>
            <w:r w:rsidR="007015BB">
              <w:rPr>
                <w:rFonts w:ascii="Courier New" w:eastAsia="Times New Roman" w:hAnsi="Courier New" w:cs="Courier New"/>
              </w:rPr>
              <w:t xml:space="preserve"> </w:t>
            </w:r>
            <w:proofErr w:type="gramStart"/>
            <w:r w:rsidR="007015BB">
              <w:rPr>
                <w:rFonts w:ascii="Courier New" w:eastAsia="Times New Roman" w:hAnsi="Courier New" w:cs="Courier New"/>
              </w:rPr>
              <w:t>контроля</w:t>
            </w:r>
            <w:r>
              <w:rPr>
                <w:rFonts w:ascii="Courier New" w:eastAsia="Times New Roman" w:hAnsi="Courier New" w:cs="Courier New"/>
              </w:rPr>
              <w:t xml:space="preserve"> за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исполнением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E504BB">
              <w:rPr>
                <w:rFonts w:ascii="Courier New" w:eastAsia="Times New Roman" w:hAnsi="Courier New" w:cs="Courier New"/>
              </w:rPr>
              <w:t>ходом реализации Программы осуществляется администрацией сельского поселения в соответствии с ее полномочиями, установленными федеральным и областным законодательством.</w:t>
            </w:r>
          </w:p>
          <w:p w:rsidR="00E504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E504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Отчеты о </w:t>
            </w:r>
            <w:proofErr w:type="spellStart"/>
            <w:r>
              <w:rPr>
                <w:rFonts w:ascii="Courier New" w:eastAsia="Times New Roman" w:hAnsi="Courier New" w:cs="Courier New"/>
              </w:rPr>
              <w:t>выполнениии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муниципальной программы, включая меры по повышению эффективности их реализации, предоставляются администрацией сельского поселения в контрольный орган (по требованию) и совет депутатов сельского поселения.</w:t>
            </w:r>
          </w:p>
        </w:tc>
      </w:tr>
    </w:tbl>
    <w:p w:rsidR="00E31032" w:rsidRDefault="00E31032">
      <w:pPr>
        <w:spacing w:after="0"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E504BB" w:rsidRPr="00E504BB" w:rsidRDefault="00E504BB" w:rsidP="00E504BB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Цель и задачи муниципальной программы</w:t>
      </w:r>
    </w:p>
    <w:p w:rsidR="00E504BB" w:rsidRPr="00E504BB" w:rsidRDefault="00E504BB" w:rsidP="00E504BB">
      <w:pPr>
        <w:jc w:val="center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Цель программы - повышение уровня пожарной безопасности населенных пунктов и объектов, находящихся на территории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Задачи программы - организация и осуществление профилактики пожаров на</w:t>
      </w:r>
      <w:r w:rsidR="007D30F4">
        <w:rPr>
          <w:rFonts w:ascii="Arial" w:hAnsi="Arial" w:cs="Arial"/>
          <w:sz w:val="24"/>
          <w:szCs w:val="24"/>
        </w:rPr>
        <w:t xml:space="preserve"> территории сельского поселения</w:t>
      </w:r>
      <w:r w:rsidRPr="00E504BB">
        <w:rPr>
          <w:rFonts w:ascii="Arial" w:hAnsi="Arial" w:cs="Arial"/>
          <w:sz w:val="24"/>
          <w:szCs w:val="24"/>
        </w:rPr>
        <w:t>, обучение населения мерам пожарной безопасности.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программы, используются:</w:t>
      </w:r>
    </w:p>
    <w:p w:rsidR="00E504BB" w:rsidRPr="00E504BB" w:rsidRDefault="00E504BB" w:rsidP="00E504B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</w:t>
      </w:r>
      <w:r w:rsidR="007D30F4">
        <w:rPr>
          <w:rFonts w:ascii="Arial" w:hAnsi="Arial" w:cs="Arial"/>
          <w:sz w:val="24"/>
          <w:szCs w:val="24"/>
        </w:rPr>
        <w:t xml:space="preserve"> с показателями предыдущего года</w:t>
      </w:r>
      <w:proofErr w:type="gramStart"/>
      <w:r w:rsidRPr="00E504BB">
        <w:rPr>
          <w:rFonts w:ascii="Arial" w:hAnsi="Arial" w:cs="Arial"/>
          <w:sz w:val="24"/>
          <w:szCs w:val="24"/>
        </w:rPr>
        <w:t>, %;</w:t>
      </w:r>
      <w:proofErr w:type="gramEnd"/>
    </w:p>
    <w:p w:rsidR="00E504BB" w:rsidRPr="00E504BB" w:rsidRDefault="00E504BB" w:rsidP="00E504B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</w:t>
      </w:r>
      <w:r w:rsidR="007D30F4">
        <w:rPr>
          <w:rFonts w:ascii="Arial" w:hAnsi="Arial" w:cs="Arial"/>
          <w:sz w:val="24"/>
          <w:szCs w:val="24"/>
        </w:rPr>
        <w:t>показателями предыдущего года</w:t>
      </w:r>
      <w:r w:rsidRPr="00E504BB">
        <w:rPr>
          <w:rFonts w:ascii="Arial" w:hAnsi="Arial" w:cs="Arial"/>
          <w:sz w:val="24"/>
          <w:szCs w:val="24"/>
        </w:rPr>
        <w:t>, %.</w:t>
      </w:r>
    </w:p>
    <w:p w:rsid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31F6" w:rsidRPr="00E504BB" w:rsidRDefault="008F31F6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2. Общая характеристика сферы реализации муниципальной  программы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lastRenderedPageBreak/>
        <w:t>Проводимый комплекс мероприятий позволит стабилизировать обстановку с пожарами и возможными последствиями от них.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E504BB" w:rsidRPr="00E504BB" w:rsidRDefault="00E504BB" w:rsidP="00E504B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E504BB" w:rsidRPr="00E504BB" w:rsidRDefault="00E504BB" w:rsidP="00E504B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обеспечение  надлежащего состояния источников противопожарного водоснабжения;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обеспечение  беспрепятственного проезда пожарной техники к месту пожара;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организация обучения населения мерам пожарной безопасности;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участие добровольных пожарных в тушении пожаров;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участие общественности в профилактических мероприятиях по предупреждению пожаров и гибели людей.</w:t>
      </w:r>
    </w:p>
    <w:p w:rsidR="007D30F4" w:rsidRDefault="00E504BB" w:rsidP="007D30F4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С целью предотвращения материального ущерба и гибели людей  в результате пожаров одним из рычагов в этой работе является программа </w:t>
      </w:r>
      <w:r w:rsidR="007D30F4">
        <w:rPr>
          <w:rFonts w:ascii="Arial" w:hAnsi="Arial" w:cs="Arial"/>
          <w:sz w:val="24"/>
          <w:szCs w:val="24"/>
        </w:rPr>
        <w:t>«</w:t>
      </w:r>
      <w:r w:rsidR="007D30F4">
        <w:rPr>
          <w:rFonts w:ascii="Arial" w:eastAsia="Calibri" w:hAnsi="Arial" w:cs="Arial"/>
          <w:sz w:val="24"/>
          <w:szCs w:val="24"/>
        </w:rPr>
        <w:t>Пожарная безопасность и защита населения и территории Коноваловского муниципального образования от чрезвычайных ситуаций на  2021 - 2025 годы».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Планируемые результаты реализации программы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Достижение поставленных целей и задач Программы в течен</w:t>
      </w:r>
      <w:r w:rsidR="007D30F4">
        <w:rPr>
          <w:rFonts w:ascii="Arial" w:hAnsi="Arial" w:cs="Arial"/>
          <w:sz w:val="24"/>
          <w:szCs w:val="24"/>
        </w:rPr>
        <w:t>ие 2021</w:t>
      </w:r>
      <w:r w:rsidRPr="00E504BB">
        <w:rPr>
          <w:rFonts w:ascii="Arial" w:hAnsi="Arial" w:cs="Arial"/>
          <w:sz w:val="24"/>
          <w:szCs w:val="24"/>
        </w:rPr>
        <w:t>-202</w:t>
      </w:r>
      <w:r w:rsidR="007D30F4">
        <w:rPr>
          <w:rFonts w:ascii="Arial" w:hAnsi="Arial" w:cs="Arial"/>
          <w:sz w:val="24"/>
          <w:szCs w:val="24"/>
        </w:rPr>
        <w:t>5</w:t>
      </w:r>
      <w:r w:rsidRPr="00E504BB">
        <w:rPr>
          <w:rFonts w:ascii="Arial" w:hAnsi="Arial" w:cs="Arial"/>
          <w:sz w:val="24"/>
          <w:szCs w:val="24"/>
        </w:rPr>
        <w:t xml:space="preserve">гг. позволит 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осуществить реализацию мероприятий по повышению пожарной безопасности на территории сельского поселения  и снижению доли погибших и травмированных людей на пожарах.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 предварительным оценкам реализации программных мероприятий должна привести к следующим изменениям: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поступательное снижение общего количества пожаров и гибели людей, опашка населенных пунктов, близко расположенных к лесным массивам;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ликвидация пожаров в короткие сроки без наступления тяжких последствий, в том числе ежегодное содержание естественных и искусственных </w:t>
      </w:r>
      <w:proofErr w:type="spellStart"/>
      <w:r w:rsidRPr="00E504BB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E504BB">
        <w:rPr>
          <w:rFonts w:ascii="Arial" w:hAnsi="Arial" w:cs="Arial"/>
          <w:sz w:val="24"/>
          <w:szCs w:val="24"/>
        </w:rPr>
        <w:t xml:space="preserve"> площадками в количестве одной штуки;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эвакуаций, в том числе ежегодное обустройство пожарных пирсов на водоемах населенных пунктов </w:t>
      </w:r>
      <w:r w:rsidRPr="00E504BB">
        <w:rPr>
          <w:rFonts w:ascii="Arial" w:hAnsi="Arial" w:cs="Arial"/>
          <w:sz w:val="24"/>
          <w:szCs w:val="24"/>
        </w:rPr>
        <w:lastRenderedPageBreak/>
        <w:t>поселения;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снижение размеров общего материального ущерба, нанесенного пожарами, в том числе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Для оценки результатов реализации муниципальной Программы применяются количественные и качественные целевые показатели, характеризующие достижение целей и решение задач.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Механизм реализации, организация управления и контроль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за ходом реализации программы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– Администрация</w:t>
      </w:r>
      <w:r w:rsidR="007D30F4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Pr="00E504BB">
        <w:rPr>
          <w:rFonts w:ascii="Arial" w:hAnsi="Arial" w:cs="Arial"/>
          <w:sz w:val="24"/>
          <w:szCs w:val="24"/>
        </w:rPr>
        <w:t>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и иных расходов на очередной период;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других источников;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Мероприятий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Распределение объемов финансирования указаны в Приложении № 1 настоящей Программы.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Исполнитель Программы  - Администрация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lastRenderedPageBreak/>
        <w:t>- ежеквартально собирает  информацию об исполнении каждого мероприятия Программы и общем объеме фактически произведенных расходов всего по мероприятиям Программы, в том числе по источникам финансирования;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Контроль за ходом реализации Программы осуществляется в соответствии с действующим законодательством Российской Федерации, и нормативно-правовыми актами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ab/>
      </w:r>
    </w:p>
    <w:p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Оценка эффективности социально-экономических последствий от реализации программы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результате реализации Программы ожидается создание условий обеспечения</w:t>
      </w:r>
      <w:r w:rsidR="00D66501">
        <w:rPr>
          <w:rFonts w:ascii="Arial" w:hAnsi="Arial" w:cs="Arial"/>
          <w:sz w:val="24"/>
          <w:szCs w:val="24"/>
        </w:rPr>
        <w:t xml:space="preserve"> </w:t>
      </w:r>
      <w:r w:rsidRPr="00E504BB">
        <w:rPr>
          <w:rFonts w:ascii="Arial" w:hAnsi="Arial" w:cs="Arial"/>
          <w:sz w:val="24"/>
          <w:szCs w:val="24"/>
        </w:rPr>
        <w:t>пожарной безопасности населения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количества оборудованных, в соответствии с правилами </w:t>
      </w:r>
      <w:proofErr w:type="spellStart"/>
      <w:r w:rsidRPr="00E504BB">
        <w:rPr>
          <w:rFonts w:ascii="Arial" w:hAnsi="Arial" w:cs="Arial"/>
          <w:sz w:val="24"/>
          <w:szCs w:val="24"/>
        </w:rPr>
        <w:t>пожарнойбезопасности</w:t>
      </w:r>
      <w:proofErr w:type="spellEnd"/>
      <w:r w:rsidRPr="00E504BB">
        <w:rPr>
          <w:rFonts w:ascii="Arial" w:hAnsi="Arial" w:cs="Arial"/>
          <w:sz w:val="24"/>
          <w:szCs w:val="24"/>
        </w:rPr>
        <w:t>, пожарных водоемов;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постоянное обеспечение обустройства сельских населенных пунктов, прилегающих к лесным массивам, противопожарными минерализованными полосами;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уровень информирования населения о необходимости соблюдения правил </w:t>
      </w:r>
    </w:p>
    <w:p w:rsidR="00D66501" w:rsidRDefault="00E504BB" w:rsidP="00D665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пожарной безопасности;</w:t>
      </w:r>
    </w:p>
    <w:p w:rsidR="00E504BB" w:rsidRPr="00E504BB" w:rsidRDefault="00E504BB" w:rsidP="00D665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 процент оснащенности сельских населенных пунктов первичными средствами 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пожаротушения.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результате Программы ожидается:</w:t>
      </w:r>
    </w:p>
    <w:p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улучшение противопожарной обстановки и создание безопасной среды для проживания населения на территории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совершенствование местной противопожарной системы;</w:t>
      </w:r>
    </w:p>
    <w:p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создание и развитие добровольных пожарных дружин в сельских населенных пунктах.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количества </w:t>
      </w:r>
      <w:proofErr w:type="gramStart"/>
      <w:r w:rsidRPr="00E504BB">
        <w:rPr>
          <w:rFonts w:ascii="Arial" w:hAnsi="Arial" w:cs="Arial"/>
          <w:sz w:val="24"/>
          <w:szCs w:val="24"/>
        </w:rPr>
        <w:t>оборудованных</w:t>
      </w:r>
      <w:proofErr w:type="gramEnd"/>
      <w:r w:rsidRPr="00E504BB">
        <w:rPr>
          <w:rFonts w:ascii="Arial" w:hAnsi="Arial" w:cs="Arial"/>
          <w:sz w:val="24"/>
          <w:szCs w:val="24"/>
        </w:rPr>
        <w:t xml:space="preserve">, в соответствии с правилами пожарной 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безопасности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504BB">
        <w:rPr>
          <w:rFonts w:ascii="Arial" w:hAnsi="Arial" w:cs="Arial"/>
          <w:sz w:val="24"/>
          <w:szCs w:val="24"/>
        </w:rPr>
        <w:t xml:space="preserve"> пожарных водоемов;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средств социальной рекламы и пропаганды направленной </w:t>
      </w:r>
      <w:proofErr w:type="gramStart"/>
      <w:r w:rsidRPr="00E504BB">
        <w:rPr>
          <w:rFonts w:ascii="Arial" w:hAnsi="Arial" w:cs="Arial"/>
          <w:sz w:val="24"/>
          <w:szCs w:val="24"/>
        </w:rPr>
        <w:t>на</w:t>
      </w:r>
      <w:proofErr w:type="gramEnd"/>
      <w:r w:rsidRPr="00E504BB">
        <w:rPr>
          <w:rFonts w:ascii="Arial" w:hAnsi="Arial" w:cs="Arial"/>
          <w:sz w:val="24"/>
          <w:szCs w:val="24"/>
        </w:rPr>
        <w:t xml:space="preserve"> 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соблюдение мер противопожарной безопасности.</w:t>
      </w:r>
    </w:p>
    <w:p w:rsidR="00E504BB" w:rsidRDefault="00E504BB">
      <w:pPr>
        <w:spacing w:after="0"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E31032" w:rsidRDefault="00E31032">
      <w:pPr>
        <w:spacing w:before="240" w:after="24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  <w:sectPr w:rsidR="00E31032" w:rsidSect="00A016F9">
          <w:headerReference w:type="defaul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E31032" w:rsidRDefault="00FB6926">
      <w:pPr>
        <w:spacing w:before="480"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ПЕРЕЧЕНЬ</w:t>
      </w:r>
    </w:p>
    <w:p w:rsidR="00E31032" w:rsidRDefault="00484E0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мероприятий муниципальной </w:t>
      </w:r>
      <w:r w:rsidR="00FB6926"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</w:t>
      </w:r>
    </w:p>
    <w:p w:rsidR="003445D5" w:rsidRPr="00413819" w:rsidRDefault="003445D5" w:rsidP="003445D5">
      <w:pPr>
        <w:tabs>
          <w:tab w:val="left" w:pos="300"/>
        </w:tabs>
        <w:spacing w:after="0" w:line="10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</w:t>
      </w:r>
      <w:r w:rsidRPr="00413819">
        <w:rPr>
          <w:rFonts w:ascii="Arial" w:eastAsia="Calibri" w:hAnsi="Arial" w:cs="Arial"/>
          <w:b/>
          <w:sz w:val="24"/>
          <w:szCs w:val="24"/>
        </w:rPr>
        <w:t>Пожарная безопасность и защита населения и территории Коноваловского муниципального образования от чрезвычайных ситуаций на  2021 - 2025 годы».</w:t>
      </w:r>
    </w:p>
    <w:p w:rsidR="003445D5" w:rsidRDefault="003445D5" w:rsidP="003445D5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31032" w:rsidRDefault="00E31032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3" w:type="dxa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1946"/>
        <w:gridCol w:w="1587"/>
        <w:gridCol w:w="688"/>
        <w:gridCol w:w="746"/>
        <w:gridCol w:w="587"/>
        <w:gridCol w:w="629"/>
        <w:gridCol w:w="661"/>
        <w:gridCol w:w="709"/>
        <w:gridCol w:w="1134"/>
        <w:gridCol w:w="1276"/>
      </w:tblGrid>
      <w:tr w:rsidR="003445D5" w:rsidTr="003445D5">
        <w:trPr>
          <w:trHeight w:hRule="exact" w:val="647"/>
          <w:tblHeader/>
        </w:trPr>
        <w:tc>
          <w:tcPr>
            <w:tcW w:w="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>
              <w:rPr>
                <w:rFonts w:ascii="Courier New" w:eastAsia="Calibri" w:hAnsi="Courier New" w:cs="Courier New"/>
                <w:spacing w:val="-4"/>
              </w:rPr>
              <w:t>п</w:t>
            </w:r>
            <w:proofErr w:type="gramEnd"/>
            <w:r>
              <w:rPr>
                <w:rFonts w:ascii="Courier New" w:eastAsia="Calibri" w:hAnsi="Courier New" w:cs="Courier New"/>
                <w:spacing w:val="-4"/>
              </w:rPr>
              <w:t>/п</w:t>
            </w: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ind w:left="1565" w:hanging="1580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:rsidR="003445D5" w:rsidRDefault="003445D5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r>
              <w:rPr>
                <w:rFonts w:ascii="Courier New" w:eastAsia="Calibri" w:hAnsi="Courier New" w:cs="Courier New"/>
                <w:spacing w:val="-4"/>
              </w:rPr>
              <w:t>финансир</w:t>
            </w:r>
            <w:r>
              <w:rPr>
                <w:rFonts w:ascii="Courier New" w:eastAsia="Calibri" w:hAnsi="Courier New" w:cs="Courier New"/>
                <w:spacing w:val="-2"/>
              </w:rPr>
              <w:t>ования</w:t>
            </w: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Объем финансирования (тыс. </w:t>
            </w:r>
            <w:r>
              <w:rPr>
                <w:rFonts w:ascii="Courier New" w:eastAsia="Calibri" w:hAnsi="Courier New" w:cs="Courier New"/>
                <w:spacing w:val="-3"/>
              </w:rPr>
              <w:t>руб.),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proofErr w:type="spellStart"/>
            <w:r>
              <w:rPr>
                <w:rFonts w:ascii="Courier New" w:eastAsia="Calibri" w:hAnsi="Courier New" w:cs="Courier New"/>
                <w:spacing w:val="-3"/>
              </w:rPr>
              <w:t>испол</w:t>
            </w:r>
            <w:proofErr w:type="spellEnd"/>
          </w:p>
          <w:p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</w:p>
          <w:p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</w:p>
          <w:p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  <w:proofErr w:type="spellStart"/>
            <w:r>
              <w:rPr>
                <w:rFonts w:ascii="Courier New" w:eastAsia="Calibri" w:hAnsi="Courier New" w:cs="Courier New"/>
                <w:spacing w:val="-3"/>
              </w:rPr>
              <w:t>нениянияяния</w:t>
            </w:r>
            <w:proofErr w:type="spellEnd"/>
          </w:p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ind w:left="128" w:hanging="16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3445D5" w:rsidTr="003445D5">
        <w:trPr>
          <w:trHeight w:hRule="exact" w:val="326"/>
          <w:tblHeader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202100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20221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 w:rsidP="00484E08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2023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445D5" w:rsidTr="003445D5">
        <w:trPr>
          <w:trHeight w:hRule="exact" w:val="130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pacing w:after="0" w:line="100" w:lineRule="atLeast"/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:rsidR="003445D5" w:rsidRDefault="003445D5">
            <w:pPr>
              <w:spacing w:after="0" w:line="100" w:lineRule="atLeast"/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 xml:space="preserve"> Программы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445D5" w:rsidTr="003445D5">
        <w:trPr>
          <w:trHeight w:hRule="exact" w:val="406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3"/>
              </w:rPr>
            </w:pPr>
            <w:r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3 квартал текущего года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:rsidTr="003445D5">
        <w:trPr>
          <w:trHeight w:hRule="exact" w:val="442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1.2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 сектора, территорий поселения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:rsidTr="003445D5">
        <w:trPr>
          <w:trHeight w:hRule="exact" w:val="32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lastRenderedPageBreak/>
              <w:t>1.3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Ежегодно</w:t>
            </w:r>
          </w:p>
          <w:p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(март-апрель)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:rsidTr="003445D5">
        <w:trPr>
          <w:trHeight w:hRule="exact" w:val="255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ind w:left="12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:rsidTr="003445D5">
        <w:trPr>
          <w:trHeight w:hRule="exact" w:val="230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D66501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Устройство минерализованн</w:t>
            </w:r>
            <w:r w:rsidR="00D66501">
              <w:rPr>
                <w:rFonts w:ascii="Courier New" w:eastAsia="Calibri" w:hAnsi="Courier New" w:cs="Courier New"/>
                <w:spacing w:val="-4"/>
              </w:rPr>
              <w:t>ых</w:t>
            </w:r>
            <w:r>
              <w:rPr>
                <w:rFonts w:ascii="Courier New" w:eastAsia="Calibri" w:hAnsi="Courier New" w:cs="Courier New"/>
                <w:spacing w:val="-4"/>
              </w:rPr>
              <w:t xml:space="preserve"> полос во</w:t>
            </w:r>
            <w:r w:rsidR="007065B7">
              <w:rPr>
                <w:rFonts w:ascii="Courier New" w:eastAsia="Calibri" w:hAnsi="Courier New" w:cs="Courier New"/>
                <w:spacing w:val="-4"/>
              </w:rPr>
              <w:t>круг населенных пунктов с</w:t>
            </w:r>
            <w:r>
              <w:rPr>
                <w:rFonts w:ascii="Courier New" w:eastAsia="Calibri" w:hAnsi="Courier New" w:cs="Courier New"/>
                <w:spacing w:val="-4"/>
              </w:rPr>
              <w:t xml:space="preserve">. </w:t>
            </w:r>
            <w:r w:rsidR="007065B7">
              <w:rPr>
                <w:rFonts w:ascii="Courier New" w:eastAsia="Calibri" w:hAnsi="Courier New" w:cs="Courier New"/>
                <w:spacing w:val="-4"/>
              </w:rPr>
              <w:t>Коновалово</w:t>
            </w:r>
            <w:r>
              <w:rPr>
                <w:rFonts w:ascii="Courier New" w:eastAsia="Calibri" w:hAnsi="Courier New" w:cs="Courier New"/>
                <w:spacing w:val="-4"/>
              </w:rPr>
              <w:t xml:space="preserve">, д. </w:t>
            </w:r>
            <w:proofErr w:type="spellStart"/>
            <w:r>
              <w:rPr>
                <w:rFonts w:ascii="Courier New" w:eastAsia="Calibri" w:hAnsi="Courier New" w:cs="Courier New"/>
                <w:spacing w:val="-4"/>
              </w:rPr>
              <w:t>Та</w:t>
            </w:r>
            <w:r w:rsidR="007065B7">
              <w:rPr>
                <w:rFonts w:ascii="Courier New" w:eastAsia="Calibri" w:hAnsi="Courier New" w:cs="Courier New"/>
                <w:spacing w:val="-4"/>
              </w:rPr>
              <w:t>шлыкова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5"/>
              </w:rPr>
            </w:pPr>
            <w:r>
              <w:rPr>
                <w:rFonts w:ascii="Courier New" w:eastAsia="Calibri" w:hAnsi="Courier New" w:cs="Courier New"/>
                <w:spacing w:val="-5"/>
              </w:rPr>
              <w:t>20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F633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F633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rPr>
                <w:rFonts w:ascii="Courier New" w:eastAsia="Calibri" w:hAnsi="Courier New" w:cs="Courier New"/>
              </w:rPr>
            </w:pPr>
            <w:proofErr w:type="gramStart"/>
            <w:r>
              <w:rPr>
                <w:rFonts w:ascii="Courier New" w:eastAsia="Calibri" w:hAnsi="Courier New" w:cs="Courier New"/>
              </w:rPr>
              <w:t>Весенний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и осенние периоды</w:t>
            </w: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:rsidTr="003445D5">
        <w:trPr>
          <w:trHeight w:hRule="exact" w:val="126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proofErr w:type="gramStart"/>
            <w:r>
              <w:rPr>
                <w:rFonts w:ascii="Courier New" w:eastAsia="Calibri" w:hAnsi="Courier New" w:cs="Courier New"/>
                <w:spacing w:val="-4"/>
              </w:rPr>
              <w:t>Контроль за</w:t>
            </w:r>
            <w:proofErr w:type="gramEnd"/>
            <w:r>
              <w:rPr>
                <w:rFonts w:ascii="Courier New" w:eastAsia="Calibri" w:hAnsi="Courier New" w:cs="Courier New"/>
                <w:spacing w:val="-4"/>
              </w:rPr>
              <w:t xml:space="preserve"> состоянием пожарных водоемов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:rsidTr="003445D5">
        <w:trPr>
          <w:trHeight w:hRule="exact" w:val="155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D66501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D66501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Весной и осенью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:rsidTr="003445D5">
        <w:trPr>
          <w:trHeight w:hRule="exact" w:val="175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2.4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Проверка пожаробезопасности помещений, зданий жилого сектора.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:rsidTr="003445D5">
        <w:trPr>
          <w:trHeight w:hRule="exact" w:val="244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lastRenderedPageBreak/>
              <w:t>2.5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Содержание ДПД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761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15</w:t>
            </w:r>
            <w:r w:rsidR="003445D5">
              <w:rPr>
                <w:rFonts w:ascii="Courier New" w:eastAsia="Calibri" w:hAnsi="Courier New" w:cs="Courier New"/>
                <w:spacing w:val="-4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761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30,0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>
              <w:rPr>
                <w:rFonts w:ascii="Courier New" w:eastAsia="Calibri" w:hAnsi="Courier New" w:cs="Courier New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:rsidTr="003445D5">
        <w:trPr>
          <w:trHeight w:hRule="exact" w:val="382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Выполнить подъезды с площадками (пирсами) к  местам для установки пожарных автомобилей и забора воды в любое время года </w:t>
            </w:r>
            <w:proofErr w:type="gramStart"/>
            <w:r>
              <w:rPr>
                <w:rFonts w:ascii="Courier New" w:eastAsia="Calibri" w:hAnsi="Courier New" w:cs="Courier New"/>
                <w:spacing w:val="-4"/>
              </w:rPr>
              <w:t>к</w:t>
            </w:r>
            <w:proofErr w:type="gramEnd"/>
            <w:r>
              <w:rPr>
                <w:rFonts w:ascii="Courier New" w:eastAsia="Calibri" w:hAnsi="Courier New" w:cs="Courier New"/>
                <w:spacing w:val="-4"/>
              </w:rPr>
              <w:t xml:space="preserve"> естественным </w:t>
            </w:r>
            <w:proofErr w:type="spellStart"/>
            <w:r>
              <w:rPr>
                <w:rFonts w:ascii="Courier New" w:eastAsia="Calibri" w:hAnsi="Courier New" w:cs="Courier New"/>
                <w:spacing w:val="-4"/>
              </w:rPr>
              <w:t>водоисточникам</w:t>
            </w:r>
            <w:proofErr w:type="spellEnd"/>
            <w:r>
              <w:rPr>
                <w:rFonts w:ascii="Courier New" w:eastAsia="Calibri" w:hAnsi="Courier New" w:cs="Courier New"/>
                <w:spacing w:val="-4"/>
              </w:rPr>
              <w:t xml:space="preserve"> с твердым покрытием размерами не менее 12*12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5</w:t>
            </w:r>
            <w:r w:rsidR="003445D5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 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</w:t>
            </w: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Коноваловского МО </w:t>
            </w:r>
          </w:p>
        </w:tc>
      </w:tr>
      <w:tr w:rsidR="003445D5" w:rsidTr="001F68A4">
        <w:trPr>
          <w:trHeight w:hRule="exact" w:val="195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2.7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Приобретение автономного резервного источника </w:t>
            </w:r>
            <w:r w:rsidR="001F68A4">
              <w:rPr>
                <w:rFonts w:ascii="Courier New" w:eastAsia="Calibri" w:hAnsi="Courier New" w:cs="Courier New"/>
                <w:spacing w:val="-4"/>
              </w:rPr>
              <w:t xml:space="preserve">питания </w:t>
            </w:r>
            <w:r>
              <w:rPr>
                <w:rFonts w:ascii="Courier New" w:eastAsia="Calibri" w:hAnsi="Courier New" w:cs="Courier New"/>
                <w:spacing w:val="-4"/>
              </w:rPr>
              <w:t>энергосбережения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</w:t>
            </w:r>
            <w:r w:rsidR="007065B7">
              <w:rPr>
                <w:rFonts w:ascii="Courier New" w:eastAsia="Calibri" w:hAnsi="Courier New" w:cs="Courier New"/>
              </w:rPr>
              <w:t>ловского</w:t>
            </w:r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3844BD" w:rsidRDefault="0057611D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400,0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3844BD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7611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400,0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57611D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2.8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57611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противопожарной емкости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57611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1F68A4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200,0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Pr="003844BD" w:rsidRDefault="005761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100,0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5761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57611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11D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11D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57611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1F68A4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Pr="00D66501" w:rsidRDefault="001F68A4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9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1F68A4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горюче-смазочных материалов  для специализированной техники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1F68A4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D66501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5,0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1,0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D66501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D66501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68A4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68A4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1F68A4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1F68A4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:rsidTr="003445D5">
        <w:trPr>
          <w:trHeight w:hRule="exact" w:val="251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lastRenderedPageBreak/>
              <w:t>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202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pacing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2483C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6,0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2483C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2483C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shd w:val="clear" w:color="auto" w:fill="FFFFFF"/>
              <w:ind w:left="-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Глава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202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>
            <w:pPr>
              <w:rPr>
                <w:rFonts w:ascii="Courier New" w:eastAsia="Calibri" w:hAnsi="Courier New" w:cs="Courier New"/>
                <w:spacing w:val="-12"/>
              </w:rPr>
            </w:pPr>
          </w:p>
          <w:p w:rsidR="003445D5" w:rsidRPr="00D66501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F6335">
            <w:pPr>
              <w:spacing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Приобретение </w:t>
            </w:r>
            <w:r w:rsidR="003F6335">
              <w:rPr>
                <w:rFonts w:ascii="Courier New" w:eastAsia="Calibri" w:hAnsi="Courier New" w:cs="Courier New"/>
                <w:spacing w:val="-4"/>
              </w:rPr>
              <w:t xml:space="preserve">ручного пожарного </w:t>
            </w:r>
            <w:proofErr w:type="spellStart"/>
            <w:r w:rsidR="003F6335">
              <w:rPr>
                <w:rFonts w:ascii="Courier New" w:eastAsia="Calibri" w:hAnsi="Courier New" w:cs="Courier New"/>
                <w:spacing w:val="-4"/>
              </w:rPr>
              <w:t>извещателя</w:t>
            </w:r>
            <w:proofErr w:type="spellEnd"/>
            <w:r w:rsidR="003F6335">
              <w:rPr>
                <w:rFonts w:ascii="Courier New" w:eastAsia="Calibri" w:hAnsi="Courier New" w:cs="Courier New"/>
                <w:spacing w:val="-4"/>
              </w:rPr>
              <w:t xml:space="preserve"> мегафон МР-45М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761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31,8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F633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15,9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7611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shd w:val="clear" w:color="auto" w:fill="FFFFFF"/>
              <w:ind w:left="-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366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198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5,0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28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B160F4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B160F4">
              <w:rPr>
                <w:rFonts w:ascii="Courier New" w:eastAsia="Calibri" w:hAnsi="Courier New" w:cs="Courier New"/>
                <w:spacing w:val="-12"/>
              </w:rPr>
              <w:lastRenderedPageBreak/>
              <w:t>3</w:t>
            </w:r>
            <w:r w:rsidRPr="00B160F4">
              <w:rPr>
                <w:rFonts w:ascii="Courier New" w:eastAsia="Calibri" w:hAnsi="Courier New" w:cs="Courier New"/>
                <w:b/>
                <w:spacing w:val="-12"/>
              </w:rPr>
              <w:t>.5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соответствии с утвержденным графиком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254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B160F4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B160F4">
              <w:rPr>
                <w:rFonts w:ascii="Courier New" w:eastAsia="Calibri" w:hAnsi="Courier New" w:cs="Courier New"/>
                <w:spacing w:val="-12"/>
              </w:rPr>
              <w:t>3.6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99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Итого за весь период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7065B7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2483C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917,8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2483C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174,9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2483C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56,0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2483C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456,0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2483C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159,0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2483C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</w:tr>
    </w:tbl>
    <w:p w:rsidR="00E31032" w:rsidRDefault="00E31032"/>
    <w:sectPr w:rsidR="00E31032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F9" w:rsidRDefault="006968F9">
      <w:pPr>
        <w:spacing w:after="0" w:line="240" w:lineRule="auto"/>
      </w:pPr>
      <w:r>
        <w:separator/>
      </w:r>
    </w:p>
  </w:endnote>
  <w:endnote w:type="continuationSeparator" w:id="0">
    <w:p w:rsidR="006968F9" w:rsidRDefault="0069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F9" w:rsidRDefault="006968F9">
      <w:pPr>
        <w:spacing w:after="0" w:line="240" w:lineRule="auto"/>
      </w:pPr>
      <w:r>
        <w:separator/>
      </w:r>
    </w:p>
  </w:footnote>
  <w:footnote w:type="continuationSeparator" w:id="0">
    <w:p w:rsidR="006968F9" w:rsidRDefault="0069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2" w:rsidRDefault="00FB692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16F9">
      <w:rPr>
        <w:noProof/>
      </w:rPr>
      <w:t>2</w:t>
    </w:r>
    <w:r>
      <w:fldChar w:fldCharType="end"/>
    </w:r>
  </w:p>
  <w:p w:rsidR="00E31032" w:rsidRDefault="00E310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2" w:rsidRPr="00A016F9" w:rsidRDefault="00E31032" w:rsidP="00A016F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2" w:rsidRDefault="00FB692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4D0892">
      <w:rPr>
        <w:noProof/>
      </w:rPr>
      <w:t>11</w:t>
    </w:r>
    <w:r>
      <w:fldChar w:fldCharType="end"/>
    </w:r>
  </w:p>
  <w:p w:rsidR="00E31032" w:rsidRDefault="00E310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032"/>
    <w:rsid w:val="00051B30"/>
    <w:rsid w:val="00103B7D"/>
    <w:rsid w:val="00193AF1"/>
    <w:rsid w:val="001C48A6"/>
    <w:rsid w:val="001E5C61"/>
    <w:rsid w:val="001F68A4"/>
    <w:rsid w:val="003445D5"/>
    <w:rsid w:val="003844BD"/>
    <w:rsid w:val="003E7038"/>
    <w:rsid w:val="003F55AB"/>
    <w:rsid w:val="003F6335"/>
    <w:rsid w:val="00413819"/>
    <w:rsid w:val="004660F2"/>
    <w:rsid w:val="00484E08"/>
    <w:rsid w:val="004C2C32"/>
    <w:rsid w:val="004D0892"/>
    <w:rsid w:val="0052483C"/>
    <w:rsid w:val="0057611D"/>
    <w:rsid w:val="005E3692"/>
    <w:rsid w:val="006968F9"/>
    <w:rsid w:val="007015BB"/>
    <w:rsid w:val="007065B7"/>
    <w:rsid w:val="007075E8"/>
    <w:rsid w:val="007823F9"/>
    <w:rsid w:val="007D30F4"/>
    <w:rsid w:val="007F08A2"/>
    <w:rsid w:val="008E7774"/>
    <w:rsid w:val="008F31F6"/>
    <w:rsid w:val="00911346"/>
    <w:rsid w:val="009C3ECA"/>
    <w:rsid w:val="00A016F9"/>
    <w:rsid w:val="00B160F4"/>
    <w:rsid w:val="00B22018"/>
    <w:rsid w:val="00B908B5"/>
    <w:rsid w:val="00D66501"/>
    <w:rsid w:val="00DB2912"/>
    <w:rsid w:val="00DC3973"/>
    <w:rsid w:val="00E31032"/>
    <w:rsid w:val="00E36A73"/>
    <w:rsid w:val="00E504BB"/>
    <w:rsid w:val="00ED5B1F"/>
    <w:rsid w:val="00FB6926"/>
    <w:rsid w:val="00FC2A04"/>
    <w:rsid w:val="00FC60D9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Droid Sans Fallback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1">
    <w:name w:val="Основной текст Знак1"/>
    <w:basedOn w:val="a0"/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mo" w:hAnsi="Arimo" w:cs="FreeSans"/>
      <w:sz w:val="28"/>
      <w:szCs w:val="28"/>
    </w:rPr>
  </w:style>
  <w:style w:type="paragraph" w:styleId="a7">
    <w:name w:val="Body Text"/>
    <w:basedOn w:val="a"/>
    <w:pPr>
      <w:spacing w:after="0" w:line="100" w:lineRule="atLeast"/>
    </w:pPr>
    <w:rPr>
      <w:sz w:val="24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504BB"/>
    <w:pPr>
      <w:suppressAutoHyphens w:val="0"/>
      <w:spacing w:after="0"/>
      <w:ind w:left="72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29</cp:revision>
  <cp:lastPrinted>2020-10-28T08:47:00Z</cp:lastPrinted>
  <dcterms:created xsi:type="dcterms:W3CDTF">2017-01-11T16:32:00Z</dcterms:created>
  <dcterms:modified xsi:type="dcterms:W3CDTF">2020-10-28T08:47:00Z</dcterms:modified>
</cp:coreProperties>
</file>